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《质量基础设施“一站式”服务站信息登记表》（技术服务专家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1"/>
        <w:gridCol w:w="889"/>
        <w:gridCol w:w="911"/>
        <w:gridCol w:w="281"/>
        <w:gridCol w:w="938"/>
        <w:gridCol w:w="61"/>
        <w:gridCol w:w="1049"/>
        <w:gridCol w:w="1305"/>
        <w:gridCol w:w="14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21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姓名</w:t>
            </w:r>
          </w:p>
        </w:tc>
        <w:tc>
          <w:tcPr>
            <w:tcW w:w="889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2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性别</w:t>
            </w:r>
          </w:p>
        </w:tc>
        <w:tc>
          <w:tcPr>
            <w:tcW w:w="938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年龄</w:t>
            </w:r>
          </w:p>
        </w:tc>
        <w:tc>
          <w:tcPr>
            <w:tcW w:w="1305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vMerge w:val="restart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ind w:firstLine="440" w:firstLineChars="200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621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民族</w:t>
            </w:r>
          </w:p>
        </w:tc>
        <w:tc>
          <w:tcPr>
            <w:tcW w:w="889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2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38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305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621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5434" w:type="dxa"/>
            <w:gridSpan w:val="7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vMerge w:val="continue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2510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6009" w:type="dxa"/>
            <w:gridSpan w:val="7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621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当前工作状态</w:t>
            </w:r>
          </w:p>
        </w:tc>
        <w:tc>
          <w:tcPr>
            <w:tcW w:w="6898" w:type="dxa"/>
            <w:gridSpan w:val="8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 xml:space="preserve">在职 </w:t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 xml:space="preserve">退休  </w:t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621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6898" w:type="dxa"/>
            <w:gridSpan w:val="8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621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6898" w:type="dxa"/>
            <w:gridSpan w:val="8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621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移动电话</w:t>
            </w:r>
          </w:p>
        </w:tc>
        <w:tc>
          <w:tcPr>
            <w:tcW w:w="1800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80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办公电话</w:t>
            </w:r>
          </w:p>
        </w:tc>
        <w:tc>
          <w:tcPr>
            <w:tcW w:w="3818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621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专业领域</w:t>
            </w:r>
          </w:p>
        </w:tc>
        <w:tc>
          <w:tcPr>
            <w:tcW w:w="6898" w:type="dxa"/>
            <w:gridSpan w:val="8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计量</w:t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标准</w:t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检验检测</w:t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特种设备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认证认可</w:t>
            </w: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 xml:space="preserve">知识产权 </w:t>
            </w:r>
            <w:r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 xml:space="preserve">科创服务 </w:t>
            </w:r>
            <w:r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其他</w:t>
            </w:r>
            <w:r>
              <w:rPr>
                <w:rFonts w:hint="eastAsia" w:ascii="仿宋" w:hAnsi="仿宋" w:eastAsia="仿宋" w:cs="仿宋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2510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资质证书及荣誉情况</w:t>
            </w:r>
          </w:p>
        </w:tc>
        <w:tc>
          <w:tcPr>
            <w:tcW w:w="6009" w:type="dxa"/>
            <w:gridSpan w:val="7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3" w:hRule="atLeast"/>
        </w:trPr>
        <w:tc>
          <w:tcPr>
            <w:tcW w:w="1621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相关从业经验</w:t>
            </w:r>
          </w:p>
        </w:tc>
        <w:tc>
          <w:tcPr>
            <w:tcW w:w="6898" w:type="dxa"/>
            <w:gridSpan w:val="8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（简述，不超过500字）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1621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授课课题名称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（若有）</w:t>
            </w:r>
          </w:p>
        </w:tc>
        <w:tc>
          <w:tcPr>
            <w:tcW w:w="6898" w:type="dxa"/>
            <w:gridSpan w:val="8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spacing w:before="174" w:line="307" w:lineRule="auto"/>
        <w:ind w:right="230"/>
        <w:jc w:val="both"/>
        <w:rPr>
          <w:rFonts w:hint="default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</w:p>
    <w:sectPr>
      <w:footerReference r:id="rId5" w:type="default"/>
      <w:pgSz w:w="11920" w:h="16720"/>
      <w:pgMar w:top="1282" w:right="1655" w:bottom="400" w:left="17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9545B2E0-25ED-4DE9-8D0E-C182E3831D8E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20C9FDC7-3F53-4177-AC83-A63D6F7D783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8DBB339E-1799-46CE-9479-57813E643C8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2DE2D62-5838-4700-9E96-28D1064D917C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069FCC19-10B2-4930-94D3-850381FE7A00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6" w:fontKey="{3D8FCB7A-3693-4C42-88E7-5D816707B21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0NWI0MjU4MmU3ZDI2ZDk4ZTBiNWIzZTliNTllZDkifQ=="/>
  </w:docVars>
  <w:rsids>
    <w:rsidRoot w:val="00000000"/>
    <w:rsid w:val="05A7587F"/>
    <w:rsid w:val="0CDD0FA5"/>
    <w:rsid w:val="220F5C19"/>
    <w:rsid w:val="22F35A76"/>
    <w:rsid w:val="267353A0"/>
    <w:rsid w:val="38321A3E"/>
    <w:rsid w:val="463C1EDC"/>
    <w:rsid w:val="515B102B"/>
    <w:rsid w:val="577139FA"/>
    <w:rsid w:val="58090EFA"/>
    <w:rsid w:val="582349C4"/>
    <w:rsid w:val="5FB66D28"/>
    <w:rsid w:val="64BC2C49"/>
    <w:rsid w:val="6CA46020"/>
    <w:rsid w:val="764C1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6"/>
      <w:szCs w:val="36"/>
      <w:lang w:val="en-US" w:eastAsia="en-US" w:bidi="ar-SA"/>
    </w:rPr>
  </w:style>
  <w:style w:type="paragraph" w:styleId="3">
    <w:name w:val="Body Text Indent"/>
    <w:basedOn w:val="1"/>
    <w:next w:val="4"/>
    <w:qFormat/>
    <w:uiPriority w:val="0"/>
    <w:pPr>
      <w:snapToGrid w:val="0"/>
      <w:spacing w:line="400" w:lineRule="atLeast"/>
      <w:ind w:firstLine="516"/>
    </w:pPr>
    <w:rPr>
      <w:rFonts w:ascii="楷体_GB2312" w:eastAsia="楷体_GB2312"/>
      <w:b/>
    </w:rPr>
  </w:style>
  <w:style w:type="paragraph" w:styleId="4">
    <w:name w:val="Body Text First Indent 2"/>
    <w:basedOn w:val="3"/>
    <w:next w:val="1"/>
    <w:qFormat/>
    <w:uiPriority w:val="0"/>
    <w:pPr>
      <w:spacing w:before="100" w:beforeAutospacing="1"/>
      <w:ind w:firstLine="420"/>
    </w:p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2024-02-21T01:13:00Z</dcterms:created>
  <dc:creator>小米笔记本</dc:creator>
  <cp:lastModifiedBy>周千茹</cp:lastModifiedBy>
  <cp:lastPrinted>2024-02-22T04:09:00Z</cp:lastPrinted>
  <dcterms:modified xsi:type="dcterms:W3CDTF">2024-03-06T06:56:15Z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D0781A7902F94336945D68AB24F40AED_13</vt:lpwstr>
  </property>
</Properties>
</file>